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0BCA0" id="角丸四角形 5" o:spid="_x0000_s1026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0ApwIAAHM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○○年○月○日</w:t>
      </w:r>
    </w:p>
    <w:p w:rsidR="00880D65" w:rsidRPr="00CB04B5" w:rsidRDefault="00934A39" w:rsidP="00880D6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521C2" wp14:editId="518CF8FA">
                <wp:simplePos x="0" y="0"/>
                <wp:positionH relativeFrom="column">
                  <wp:posOffset>2049780</wp:posOffset>
                </wp:positionH>
                <wp:positionV relativeFrom="paragraph">
                  <wp:posOffset>151765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4A39" w:rsidRPr="00945A6C" w:rsidRDefault="00934A39" w:rsidP="00934A3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934A39" w:rsidRPr="00945A6C" w:rsidRDefault="00934A39" w:rsidP="00934A3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1.4pt;margin-top:11.95pt;width:162.6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VksI7+EAAAAKAQAADwAAAAAAAAAAAAAAAAAlBQAAZHJzL2Rvd25y&#10;ZXYueG1sUEsFBgAAAAAEAAQA8wAAADMGAAAAAA==&#10;" adj="27741,23130" fillcolor="window" strokecolor="#0070c0" strokeweight="1.5pt">
                <v:textbox>
                  <w:txbxContent>
                    <w:p w:rsidR="00934A39" w:rsidRPr="00945A6C" w:rsidRDefault="00934A39" w:rsidP="00934A3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934A39" w:rsidRPr="00945A6C" w:rsidRDefault="00934A39" w:rsidP="00934A3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34A39" w:rsidRDefault="00934A39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E7FEB" id="円/楕円 6" o:spid="_x0000_s1028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XL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2WSTiTPGqs9PZXHXsPBiZWi+leE9QY8iZZIpkGM&#10;n2mpNRI6HHacNei//c2f8klLFOWspSEg5F+34CVR+MmSyj6Mj4/T1GTj+GQ2IcM/j6yfR+zWXCA9&#10;w5hG3om8TflRP25rj+ae5nWZbqUQWEF39xwPxkXsh5MmXsjlMqfRpDiIV/bWiVQ8MZeYvevuwbtB&#10;NpH0do2PA/NKOn1uOmlxuY1Yq6yrJ15JksmgKcviHL4IaYyf2znr6bu1+A0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geeF&#10;y4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Default="00880D65" w:rsidP="00880D65">
      <w:pPr>
        <w:rPr>
          <w:szCs w:val="21"/>
        </w:rPr>
      </w:pPr>
    </w:p>
    <w:p w:rsidR="00934A39" w:rsidRPr="00CB04B5" w:rsidRDefault="00934A39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 w:rsidRPr="00934A39">
        <w:rPr>
          <w:rFonts w:hint="eastAsia"/>
          <w:szCs w:val="21"/>
          <w:highlight w:val="yellow"/>
        </w:rPr>
        <w:t>施行規則</w:t>
      </w:r>
      <w:r w:rsidRPr="00AE7BAB">
        <w:rPr>
          <w:rFonts w:hint="eastAsia"/>
          <w:szCs w:val="21"/>
          <w:highlight w:val="yellow"/>
        </w:rPr>
        <w:t>第</w:t>
      </w:r>
      <w:r w:rsidR="00187114" w:rsidRPr="00AE7BAB">
        <w:rPr>
          <w:rFonts w:hint="eastAsia"/>
          <w:szCs w:val="21"/>
          <w:highlight w:val="yellow"/>
        </w:rPr>
        <w:t>13</w:t>
      </w:r>
      <w:r w:rsidRPr="00AE7BAB">
        <w:rPr>
          <w:rFonts w:hint="eastAsia"/>
          <w:szCs w:val="21"/>
          <w:highlight w:val="yellow"/>
        </w:rPr>
        <w:t>条第</w:t>
      </w:r>
      <w:r w:rsidR="00AE7BAB" w:rsidRPr="00AE7BAB">
        <w:rPr>
          <w:rFonts w:hint="eastAsia"/>
          <w:szCs w:val="21"/>
          <w:highlight w:val="yellow"/>
        </w:rPr>
        <w:t>○</w:t>
      </w:r>
      <w:r w:rsidRPr="00AE7BAB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施行規則で規定する上場会社等又は</w:t>
      </w:r>
      <w:r w:rsidRPr="00CB04B5">
        <w:rPr>
          <w:rFonts w:hint="eastAsia"/>
          <w:szCs w:val="21"/>
        </w:rPr>
        <w:t>風俗営業会社のいずれにも該当しないことを誓約します。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</w:t>
      </w:r>
      <w:r w:rsidR="00014360">
        <w:rPr>
          <w:rFonts w:hint="eastAsia"/>
          <w:szCs w:val="21"/>
        </w:rPr>
        <w:t>区</w:t>
      </w:r>
      <w:bookmarkStart w:id="0" w:name="_GoBack"/>
      <w:bookmarkEnd w:id="0"/>
      <w:r w:rsidRPr="00CB04B5">
        <w:rPr>
          <w:rFonts w:hint="eastAsia"/>
          <w:szCs w:val="21"/>
        </w:rPr>
        <w:t>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Default="00880D65" w:rsidP="00880D65">
      <w:pPr>
        <w:ind w:left="420" w:hangingChars="200" w:hanging="420"/>
        <w:rPr>
          <w:szCs w:val="21"/>
        </w:rPr>
      </w:pPr>
    </w:p>
    <w:p w:rsidR="00934A39" w:rsidRPr="003E2248" w:rsidRDefault="00934A39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904C15" w:rsidRDefault="00904C15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AE7BAB" w:rsidRDefault="00AE7BAB" w:rsidP="00AE7BAB">
      <w:pPr>
        <w:ind w:left="210" w:hangingChars="100" w:hanging="210"/>
        <w:rPr>
          <w:color w:val="FF0000"/>
          <w:szCs w:val="21"/>
        </w:rPr>
      </w:pPr>
    </w:p>
    <w:p w:rsidR="00AE7BAB" w:rsidRDefault="00934A39" w:rsidP="00AE7BAB">
      <w:pPr>
        <w:ind w:left="240" w:hangingChars="100" w:hanging="240"/>
        <w:rPr>
          <w:color w:val="FF0000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B8F84" wp14:editId="484D6CC8">
                <wp:simplePos x="0" y="0"/>
                <wp:positionH relativeFrom="column">
                  <wp:posOffset>127635</wp:posOffset>
                </wp:positionH>
                <wp:positionV relativeFrom="paragraph">
                  <wp:posOffset>132080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BAB" w:rsidRPr="007E3E79" w:rsidRDefault="00AE7BAB" w:rsidP="00AE7BAB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B8F84" id="角丸四角形 7" o:spid="_x0000_s1029" style="position:absolute;left:0;text-align:left;margin-left:10.05pt;margin-top:10.4pt;width:35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" filled="f" strokecolor="#385d8a" strokeweight="2pt">
                <v:textbox>
                  <w:txbxContent>
                    <w:p w:rsidR="00AE7BAB" w:rsidRPr="007E3E79" w:rsidRDefault="00AE7BAB" w:rsidP="00AE7BAB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7BA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14360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04C15"/>
    <w:rsid w:val="00934A39"/>
    <w:rsid w:val="00982DA0"/>
    <w:rsid w:val="009A0FF1"/>
    <w:rsid w:val="00A34E54"/>
    <w:rsid w:val="00AB4B93"/>
    <w:rsid w:val="00AC2775"/>
    <w:rsid w:val="00AE7BAB"/>
    <w:rsid w:val="00B45B21"/>
    <w:rsid w:val="00B75D94"/>
    <w:rsid w:val="00B83E74"/>
    <w:rsid w:val="00BF3C9C"/>
    <w:rsid w:val="00C252EB"/>
    <w:rsid w:val="00CB04B5"/>
    <w:rsid w:val="00D0465A"/>
    <w:rsid w:val="00D45C29"/>
    <w:rsid w:val="00D87B4B"/>
    <w:rsid w:val="00D94A71"/>
    <w:rsid w:val="00DA4A83"/>
    <w:rsid w:val="00DE11AA"/>
    <w:rsid w:val="00DE51E0"/>
    <w:rsid w:val="00E4049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6E76EFD-48D6-4468-97B7-29F7109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3B7E-4BC8-4070-A256-78665CF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2018-05-25T00:17:00Z</cp:lastPrinted>
  <dcterms:created xsi:type="dcterms:W3CDTF">2018-07-06T00:47:00Z</dcterms:created>
  <dcterms:modified xsi:type="dcterms:W3CDTF">2021-08-26T05:28:00Z</dcterms:modified>
</cp:coreProperties>
</file>